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Pareja 1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¿Qué ocurre cuando guardamos un archivo?</w:t>
      </w:r>
    </w:p>
    <w:p w:rsidR="00314D9E" w:rsidRPr="00314D9E" w:rsidRDefault="00E86944" w:rsidP="00314D9E">
      <w:pPr>
        <w:pStyle w:val="Standard"/>
        <w:spacing w:line="360" w:lineRule="auto"/>
        <w:rPr>
          <w:rFonts w:ascii="Verdana" w:hAnsi="Verdana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58240" behindDoc="0" locked="0" layoutInCell="1" allowOverlap="1" wp14:anchorId="3F5F0DE0" wp14:editId="3CA42A0F">
            <wp:simplePos x="0" y="0"/>
            <wp:positionH relativeFrom="margin">
              <wp:align>left</wp:align>
            </wp:positionH>
            <wp:positionV relativeFrom="paragraph">
              <wp:posOffset>278130</wp:posOffset>
            </wp:positionV>
            <wp:extent cx="1609725" cy="847725"/>
            <wp:effectExtent l="0" t="0" r="9525" b="9525"/>
            <wp:wrapSquare wrapText="bothSides"/>
            <wp:docPr id="22" name="Irudia 22" descr="File:Windows10 1709-1803 FileExplorerTiles.png - BetaW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ile:Windows10 1709-1803 FileExplorerTiles.png - BetaWik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  <w:r w:rsidRPr="00314D9E">
        <w:rPr>
          <w:rFonts w:ascii="Verdana" w:hAnsi="Verdana"/>
        </w:rPr>
        <w:t>Investigar el funcionamiento de un sistema de ficheros, directorios, rutas, metadatos y unidades de asignación. Explicar qué sucede cuando guardamos, modificamos y eliminamos un archivo.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Pareja 2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NTFS, ext4, exFAT y APFS: ¿son todos iguales?</w:t>
      </w:r>
    </w:p>
    <w:p w:rsidR="00314D9E" w:rsidRPr="00314D9E" w:rsidRDefault="00E86944" w:rsidP="00314D9E">
      <w:pPr>
        <w:pStyle w:val="Standard"/>
        <w:spacing w:line="360" w:lineRule="auto"/>
        <w:rPr>
          <w:rFonts w:ascii="Verdana" w:hAnsi="Verdana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59264" behindDoc="0" locked="0" layoutInCell="1" allowOverlap="1" wp14:anchorId="7FE1DF52" wp14:editId="17413EE8">
            <wp:simplePos x="0" y="0"/>
            <wp:positionH relativeFrom="margin">
              <wp:align>left</wp:align>
            </wp:positionH>
            <wp:positionV relativeFrom="paragraph">
              <wp:posOffset>187960</wp:posOffset>
            </wp:positionV>
            <wp:extent cx="1524000" cy="1143000"/>
            <wp:effectExtent l="0" t="0" r="0" b="0"/>
            <wp:wrapSquare wrapText="bothSides"/>
            <wp:docPr id="23" name="Irudia 23" descr="harddisk dr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arddisk dri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  <w:r w:rsidRPr="00314D9E">
        <w:rPr>
          <w:rFonts w:ascii="Verdana" w:hAnsi="Verdana"/>
        </w:rPr>
        <w:t>Comparar características, limitaciones y usos. Investigar qué ocurre al copiar archivos entre distintos sistemas de ficheros y cómo comprobar el sistema de ficheros de un dispositivo.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Pareja 3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¿Qué hacemos cuando los datos no caben en un ordenador?</w:t>
      </w:r>
    </w:p>
    <w:p w:rsidR="00314D9E" w:rsidRPr="00314D9E" w:rsidRDefault="00E86944" w:rsidP="00314D9E">
      <w:pPr>
        <w:pStyle w:val="Standard"/>
        <w:spacing w:line="360" w:lineRule="auto"/>
        <w:rPr>
          <w:rFonts w:ascii="Verdana" w:hAnsi="Verdana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60288" behindDoc="0" locked="0" layoutInCell="1" allowOverlap="1" wp14:anchorId="2DB0348D" wp14:editId="5BDCC1C3">
            <wp:simplePos x="0" y="0"/>
            <wp:positionH relativeFrom="margin">
              <wp:align>left</wp:align>
            </wp:positionH>
            <wp:positionV relativeFrom="paragraph">
              <wp:posOffset>278130</wp:posOffset>
            </wp:positionV>
            <wp:extent cx="1581150" cy="1135380"/>
            <wp:effectExtent l="0" t="0" r="0" b="7620"/>
            <wp:wrapSquare wrapText="bothSides"/>
            <wp:docPr id="24" name="Irudia 24" descr="The Evolution of the Internet, From Decentralized to Centralized | HackerN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The Evolution of the Internet, From Decentralized to Centralized | HackerNo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  <w:r w:rsidRPr="00314D9E">
        <w:rPr>
          <w:rFonts w:ascii="Verdana" w:hAnsi="Verdana"/>
        </w:rPr>
        <w:t>Investigar los sistemas de ficheros distribuidos. Explicar cómo se reparte un archivo, cómo se accede a él y qué ventajas y dificultades presenta frente al almacenamiento local.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</w:p>
    <w:p w:rsidR="00A30B80" w:rsidRDefault="00A30B80">
      <w:pPr>
        <w:rPr>
          <w:rFonts w:ascii="Verdana" w:eastAsia="Segoe UI" w:hAnsi="Verdana" w:cs="Tahoma"/>
          <w:b/>
          <w:color w:val="000000"/>
          <w:kern w:val="3"/>
          <w:sz w:val="24"/>
          <w:szCs w:val="24"/>
          <w:lang w:val="es-ES" w:eastAsia="zh-CN" w:bidi="hi-IN"/>
        </w:rPr>
      </w:pPr>
      <w:r>
        <w:rPr>
          <w:rFonts w:ascii="Verdana" w:hAnsi="Verdana"/>
          <w:b/>
        </w:rPr>
        <w:br w:type="page"/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bookmarkStart w:id="0" w:name="_GoBack"/>
      <w:bookmarkEnd w:id="0"/>
      <w:r w:rsidRPr="00314D9E">
        <w:rPr>
          <w:rFonts w:ascii="Verdana" w:hAnsi="Verdana"/>
          <w:b/>
        </w:rPr>
        <w:lastRenderedPageBreak/>
        <w:t>Pareja 4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HDFS: ¿cómo almacena Hadoop nuestros archivos?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</w:p>
    <w:p w:rsidR="00314D9E" w:rsidRPr="00314D9E" w:rsidRDefault="00E86944" w:rsidP="00314D9E">
      <w:pPr>
        <w:pStyle w:val="Standard"/>
        <w:spacing w:line="360" w:lineRule="auto"/>
        <w:rPr>
          <w:rFonts w:ascii="Verdana" w:hAnsi="Verdana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4445</wp:posOffset>
            </wp:positionV>
            <wp:extent cx="1519464" cy="638175"/>
            <wp:effectExtent l="0" t="0" r="5080" b="0"/>
            <wp:wrapSquare wrapText="bothSides"/>
            <wp:docPr id="25" name="Irudia 25" descr="Hadoop Installation on Windows 10 using WSL - DEV Commun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adoop Installation on Windows 10 using WSL - DEV Communi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464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4D9E" w:rsidRPr="00314D9E">
        <w:rPr>
          <w:rFonts w:ascii="Verdana" w:hAnsi="Verdana"/>
        </w:rPr>
        <w:t>Investigar el funcionamiento de HDFS, los bloques, el NameNode, los DataNodes y el proceso de escritura y lectura de un archivo.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Pareja 5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¡Se ha roto un nodo! ¿Hemos perdido los datos?</w:t>
      </w:r>
    </w:p>
    <w:p w:rsidR="00314D9E" w:rsidRPr="00314D9E" w:rsidRDefault="00E86944" w:rsidP="00314D9E">
      <w:pPr>
        <w:pStyle w:val="Standard"/>
        <w:spacing w:line="360" w:lineRule="auto"/>
        <w:rPr>
          <w:rFonts w:ascii="Verdana" w:hAnsi="Verdana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62336" behindDoc="0" locked="0" layoutInCell="1" allowOverlap="1" wp14:anchorId="14AAD708" wp14:editId="79081CCD">
            <wp:simplePos x="0" y="0"/>
            <wp:positionH relativeFrom="margin">
              <wp:align>left</wp:align>
            </wp:positionH>
            <wp:positionV relativeFrom="paragraph">
              <wp:posOffset>279400</wp:posOffset>
            </wp:positionV>
            <wp:extent cx="723900" cy="1085215"/>
            <wp:effectExtent l="0" t="0" r="0" b="635"/>
            <wp:wrapSquare wrapText="bothSides"/>
            <wp:docPr id="26" name="Irudia 26" descr="Hand of a technician exchanging a hard drive in a data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and of a technician exchanging a hard drive in a data cente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  <w:r w:rsidRPr="00314D9E">
        <w:rPr>
          <w:rFonts w:ascii="Verdana" w:hAnsi="Verdana"/>
        </w:rPr>
        <w:t>Investigar la replicación en HDFS, la tolerancia a fallos, la detección de fallos y la recuperación de bloques. Explicar qué sucede cuando desaparece un DataNode.</w:t>
      </w:r>
    </w:p>
    <w:p w:rsidR="00314D9E" w:rsidRDefault="00314D9E" w:rsidP="00314D9E">
      <w:pPr>
        <w:pStyle w:val="Standard"/>
        <w:spacing w:line="360" w:lineRule="auto"/>
        <w:rPr>
          <w:rFonts w:ascii="Verdana" w:hAnsi="Verdana"/>
        </w:rPr>
      </w:pPr>
    </w:p>
    <w:p w:rsidR="00E86944" w:rsidRPr="00314D9E" w:rsidRDefault="00E86944" w:rsidP="00314D9E">
      <w:pPr>
        <w:pStyle w:val="Standard"/>
        <w:spacing w:line="360" w:lineRule="auto"/>
        <w:rPr>
          <w:rFonts w:ascii="Verdana" w:hAnsi="Verdana"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Pareja 6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  <w:b/>
        </w:rPr>
      </w:pPr>
      <w:r w:rsidRPr="00314D9E">
        <w:rPr>
          <w:rFonts w:ascii="Verdana" w:hAnsi="Verdana"/>
          <w:b/>
        </w:rPr>
        <w:t>¿Es HDFS la solución para cualquier archivo?</w:t>
      </w:r>
    </w:p>
    <w:p w:rsidR="00314D9E" w:rsidRPr="00314D9E" w:rsidRDefault="00E86944" w:rsidP="00314D9E">
      <w:pPr>
        <w:pStyle w:val="Standard"/>
        <w:spacing w:line="360" w:lineRule="auto"/>
        <w:rPr>
          <w:rFonts w:ascii="Verdana" w:hAnsi="Verdana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63360" behindDoc="0" locked="0" layoutInCell="1" allowOverlap="1" wp14:anchorId="43F695F0" wp14:editId="65E2F76B">
            <wp:simplePos x="0" y="0"/>
            <wp:positionH relativeFrom="margin">
              <wp:align>left</wp:align>
            </wp:positionH>
            <wp:positionV relativeFrom="paragraph">
              <wp:posOffset>264795</wp:posOffset>
            </wp:positionV>
            <wp:extent cx="1393190" cy="1019175"/>
            <wp:effectExtent l="0" t="0" r="0" b="9525"/>
            <wp:wrapSquare wrapText="bothSides"/>
            <wp:docPr id="27" name="Irudia 27" descr="Appdynamics/hadoop-monitoring-extension - Cisco Code Exch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Appdynamics/hadoop-monitoring-extension - Cisco Code Exchan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  <w:r w:rsidRPr="00314D9E">
        <w:rPr>
          <w:rFonts w:ascii="Verdana" w:hAnsi="Verdana"/>
        </w:rPr>
        <w:t>Investigar las ventajas y limitaciones de HDFS, el problema de los archivos pequeños, las diferencias con un sistema local y los casos en los que resulta adecuado utilizarlo.</w:t>
      </w:r>
    </w:p>
    <w:p w:rsidR="00314D9E" w:rsidRPr="00314D9E" w:rsidRDefault="00314D9E" w:rsidP="00314D9E">
      <w:pPr>
        <w:pStyle w:val="Standard"/>
        <w:spacing w:line="360" w:lineRule="auto"/>
        <w:rPr>
          <w:rFonts w:ascii="Verdana" w:hAnsi="Verdana"/>
        </w:rPr>
      </w:pPr>
    </w:p>
    <w:p w:rsidR="00760337" w:rsidRDefault="0041510D" w:rsidP="0086563D">
      <w:pPr>
        <w:pStyle w:val="Standard"/>
        <w:spacing w:line="360" w:lineRule="auto"/>
        <w:jc w:val="righ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     </w:t>
      </w:r>
    </w:p>
    <w:sectPr w:rsidR="00760337" w:rsidSect="00C868C1">
      <w:headerReference w:type="default" r:id="rId13"/>
      <w:footerReference w:type="default" r:id="rId14"/>
      <w:pgSz w:w="11906" w:h="16838"/>
      <w:pgMar w:top="1560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06B" w:rsidRDefault="0015606B" w:rsidP="00787A50">
      <w:pPr>
        <w:spacing w:after="0" w:line="240" w:lineRule="auto"/>
      </w:pPr>
      <w:r>
        <w:separator/>
      </w:r>
    </w:p>
  </w:endnote>
  <w:endnote w:type="continuationSeparator" w:id="0">
    <w:p w:rsidR="0015606B" w:rsidRDefault="0015606B" w:rsidP="00787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7320205"/>
      <w:docPartObj>
        <w:docPartGallery w:val="Page Numbers (Bottom of Page)"/>
        <w:docPartUnique/>
      </w:docPartObj>
    </w:sdtPr>
    <w:sdtEndPr/>
    <w:sdtContent>
      <w:p w:rsidR="00382448" w:rsidRDefault="00382448">
        <w:pPr>
          <w:pStyle w:val="Orri-oina"/>
        </w:pPr>
        <w:r w:rsidRPr="00787A50">
          <w:rPr>
            <w:noProof/>
            <w:lang w:val="es-ES" w:eastAsia="es-ES"/>
          </w:rPr>
          <w:drawing>
            <wp:anchor distT="0" distB="0" distL="114300" distR="114300" simplePos="0" relativeHeight="251664384" behindDoc="0" locked="0" layoutInCell="1" allowOverlap="1" wp14:anchorId="64E1910E" wp14:editId="3C86A8FE">
              <wp:simplePos x="0" y="0"/>
              <wp:positionH relativeFrom="column">
                <wp:posOffset>6109970</wp:posOffset>
              </wp:positionH>
              <wp:positionV relativeFrom="paragraph">
                <wp:posOffset>-171450</wp:posOffset>
              </wp:positionV>
              <wp:extent cx="631825" cy="935355"/>
              <wp:effectExtent l="0" t="0" r="0" b="0"/>
              <wp:wrapNone/>
              <wp:docPr id="61" name="Imagen 6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Imagen 13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825" cy="9353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787A50">
          <w:rPr>
            <w:noProof/>
            <w:lang w:val="es-ES" w:eastAsia="es-ES"/>
          </w:rPr>
          <w:drawing>
            <wp:anchor distT="0" distB="0" distL="114300" distR="114300" simplePos="0" relativeHeight="251665408" behindDoc="0" locked="0" layoutInCell="1" allowOverlap="1" wp14:anchorId="73D7F447" wp14:editId="3EC34958">
              <wp:simplePos x="0" y="0"/>
              <wp:positionH relativeFrom="column">
                <wp:posOffset>5414645</wp:posOffset>
              </wp:positionH>
              <wp:positionV relativeFrom="paragraph">
                <wp:posOffset>-171450</wp:posOffset>
              </wp:positionV>
              <wp:extent cx="631825" cy="935355"/>
              <wp:effectExtent l="0" t="0" r="0" b="0"/>
              <wp:wrapNone/>
              <wp:docPr id="60" name="Imagen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Imagen 14"/>
                      <pic:cNvPicPr>
                        <a:picLocks noChangeAspect="1"/>
                      </pic:cNvPicPr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825" cy="9353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787A50">
          <w:rPr>
            <w:noProof/>
            <w:lang w:val="es-ES" w:eastAsia="es-ES"/>
          </w:rPr>
          <w:drawing>
            <wp:anchor distT="0" distB="0" distL="114300" distR="114300" simplePos="0" relativeHeight="251666432" behindDoc="0" locked="0" layoutInCell="1" allowOverlap="1" wp14:anchorId="6B38DAA9" wp14:editId="7F2970C3">
              <wp:simplePos x="0" y="0"/>
              <wp:positionH relativeFrom="column">
                <wp:posOffset>4691270</wp:posOffset>
              </wp:positionH>
              <wp:positionV relativeFrom="paragraph">
                <wp:posOffset>-171726</wp:posOffset>
              </wp:positionV>
              <wp:extent cx="631825" cy="934720"/>
              <wp:effectExtent l="0" t="0" r="0" b="0"/>
              <wp:wrapNone/>
              <wp:docPr id="59" name="Imagen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Imagen 15"/>
                      <pic:cNvPicPr>
                        <a:picLocks noChangeAspect="1"/>
                      </pic:cNvPicPr>
                    </pic:nvPicPr>
                    <pic:blipFill>
                      <a:blip r:embed="rId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825" cy="9347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30B80" w:rsidRPr="00A30B80">
          <w:rPr>
            <w:noProof/>
            <w:lang w:val="es-ES"/>
          </w:rPr>
          <w:t>2</w:t>
        </w:r>
        <w:r>
          <w:fldChar w:fldCharType="end"/>
        </w:r>
      </w:p>
    </w:sdtContent>
  </w:sdt>
  <w:p w:rsidR="00382448" w:rsidRDefault="00382448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06B" w:rsidRDefault="0015606B" w:rsidP="00787A50">
      <w:pPr>
        <w:spacing w:after="0" w:line="240" w:lineRule="auto"/>
      </w:pPr>
      <w:r>
        <w:separator/>
      </w:r>
    </w:p>
  </w:footnote>
  <w:footnote w:type="continuationSeparator" w:id="0">
    <w:p w:rsidR="0015606B" w:rsidRDefault="0015606B" w:rsidP="00787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448" w:rsidRPr="00D8423D" w:rsidRDefault="00382448" w:rsidP="00C868C1">
    <w:pPr>
      <w:pStyle w:val="Goiburua"/>
      <w:jc w:val="right"/>
      <w:rPr>
        <w:color w:val="00B0F0"/>
        <w:sz w:val="28"/>
        <w:szCs w:val="28"/>
      </w:rPr>
    </w:pPr>
    <w:r w:rsidRPr="00786FA1">
      <w:rPr>
        <w:noProof/>
        <w:color w:val="00B0F0"/>
        <w:lang w:val="es-ES" w:eastAsia="es-ES"/>
      </w:rPr>
      <w:drawing>
        <wp:anchor distT="0" distB="0" distL="114300" distR="114300" simplePos="0" relativeHeight="251662336" behindDoc="0" locked="0" layoutInCell="1" allowOverlap="1" wp14:anchorId="3C135CC5" wp14:editId="4DDAC5B6">
          <wp:simplePos x="0" y="0"/>
          <wp:positionH relativeFrom="column">
            <wp:posOffset>-279341</wp:posOffset>
          </wp:positionH>
          <wp:positionV relativeFrom="paragraph">
            <wp:posOffset>-265430</wp:posOffset>
          </wp:positionV>
          <wp:extent cx="2120436" cy="531479"/>
          <wp:effectExtent l="0" t="0" r="0" b="2540"/>
          <wp:wrapSquare wrapText="bothSides"/>
          <wp:docPr id="69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436" cy="531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B0F0"/>
        <w:sz w:val="52"/>
        <w:szCs w:val="52"/>
      </w:rPr>
      <w:t xml:space="preserve">        </w:t>
    </w:r>
    <w:r w:rsidR="00AC3EA4">
      <w:rPr>
        <w:color w:val="0070C0"/>
        <w:sz w:val="28"/>
        <w:szCs w:val="28"/>
      </w:rPr>
      <w:t>Sistemas de B</w:t>
    </w:r>
    <w:r>
      <w:rPr>
        <w:color w:val="0070C0"/>
        <w:sz w:val="28"/>
        <w:szCs w:val="28"/>
      </w:rPr>
      <w:t>ig Data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05D6"/>
    <w:multiLevelType w:val="hybridMultilevel"/>
    <w:tmpl w:val="FFC4A13E"/>
    <w:lvl w:ilvl="0" w:tplc="B4BAE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C7343"/>
    <w:multiLevelType w:val="hybridMultilevel"/>
    <w:tmpl w:val="51BACB8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42A9D"/>
    <w:multiLevelType w:val="hybridMultilevel"/>
    <w:tmpl w:val="1DD61ED4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F0268"/>
    <w:multiLevelType w:val="multilevel"/>
    <w:tmpl w:val="85187F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08AD0956"/>
    <w:multiLevelType w:val="hybridMultilevel"/>
    <w:tmpl w:val="2062D3FC"/>
    <w:lvl w:ilvl="0" w:tplc="DEACEC5C">
      <w:start w:val="1"/>
      <w:numFmt w:val="decimal"/>
      <w:lvlText w:val="%1."/>
      <w:lvlJc w:val="left"/>
      <w:pPr>
        <w:ind w:left="435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155" w:hanging="360"/>
      </w:pPr>
    </w:lvl>
    <w:lvl w:ilvl="2" w:tplc="0C0A001B" w:tentative="1">
      <w:start w:val="1"/>
      <w:numFmt w:val="lowerRoman"/>
      <w:lvlText w:val="%3."/>
      <w:lvlJc w:val="right"/>
      <w:pPr>
        <w:ind w:left="1875" w:hanging="180"/>
      </w:pPr>
    </w:lvl>
    <w:lvl w:ilvl="3" w:tplc="0C0A000F" w:tentative="1">
      <w:start w:val="1"/>
      <w:numFmt w:val="decimal"/>
      <w:lvlText w:val="%4."/>
      <w:lvlJc w:val="left"/>
      <w:pPr>
        <w:ind w:left="2595" w:hanging="360"/>
      </w:pPr>
    </w:lvl>
    <w:lvl w:ilvl="4" w:tplc="0C0A0019" w:tentative="1">
      <w:start w:val="1"/>
      <w:numFmt w:val="lowerLetter"/>
      <w:lvlText w:val="%5."/>
      <w:lvlJc w:val="left"/>
      <w:pPr>
        <w:ind w:left="3315" w:hanging="360"/>
      </w:pPr>
    </w:lvl>
    <w:lvl w:ilvl="5" w:tplc="0C0A001B" w:tentative="1">
      <w:start w:val="1"/>
      <w:numFmt w:val="lowerRoman"/>
      <w:lvlText w:val="%6."/>
      <w:lvlJc w:val="right"/>
      <w:pPr>
        <w:ind w:left="4035" w:hanging="180"/>
      </w:pPr>
    </w:lvl>
    <w:lvl w:ilvl="6" w:tplc="0C0A000F" w:tentative="1">
      <w:start w:val="1"/>
      <w:numFmt w:val="decimal"/>
      <w:lvlText w:val="%7."/>
      <w:lvlJc w:val="left"/>
      <w:pPr>
        <w:ind w:left="4755" w:hanging="360"/>
      </w:pPr>
    </w:lvl>
    <w:lvl w:ilvl="7" w:tplc="0C0A0019" w:tentative="1">
      <w:start w:val="1"/>
      <w:numFmt w:val="lowerLetter"/>
      <w:lvlText w:val="%8."/>
      <w:lvlJc w:val="left"/>
      <w:pPr>
        <w:ind w:left="5475" w:hanging="360"/>
      </w:pPr>
    </w:lvl>
    <w:lvl w:ilvl="8" w:tplc="0C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0DAD569A"/>
    <w:multiLevelType w:val="hybridMultilevel"/>
    <w:tmpl w:val="1068AC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82A36"/>
    <w:multiLevelType w:val="hybridMultilevel"/>
    <w:tmpl w:val="3F6A48D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65FA4"/>
    <w:multiLevelType w:val="hybridMultilevel"/>
    <w:tmpl w:val="BC1271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30BCD"/>
    <w:multiLevelType w:val="hybridMultilevel"/>
    <w:tmpl w:val="BBA42DE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90B7C"/>
    <w:multiLevelType w:val="multilevel"/>
    <w:tmpl w:val="8BD2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F35CB7"/>
    <w:multiLevelType w:val="hybridMultilevel"/>
    <w:tmpl w:val="5C3A84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F16E6"/>
    <w:multiLevelType w:val="hybridMultilevel"/>
    <w:tmpl w:val="66008E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C25BE"/>
    <w:multiLevelType w:val="hybridMultilevel"/>
    <w:tmpl w:val="2B769D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C6E97"/>
    <w:multiLevelType w:val="hybridMultilevel"/>
    <w:tmpl w:val="CE46DF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26450"/>
    <w:multiLevelType w:val="hybridMultilevel"/>
    <w:tmpl w:val="4F8AC78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41E3E"/>
    <w:multiLevelType w:val="multilevel"/>
    <w:tmpl w:val="D73C9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9B4721"/>
    <w:multiLevelType w:val="multilevel"/>
    <w:tmpl w:val="17EE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305201"/>
    <w:multiLevelType w:val="hybridMultilevel"/>
    <w:tmpl w:val="004225E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A215F"/>
    <w:multiLevelType w:val="multilevel"/>
    <w:tmpl w:val="51545C0C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9" w15:restartNumberingAfterBreak="0">
    <w:nsid w:val="53424FC4"/>
    <w:multiLevelType w:val="hybridMultilevel"/>
    <w:tmpl w:val="EDEAAE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D49F6"/>
    <w:multiLevelType w:val="hybridMultilevel"/>
    <w:tmpl w:val="7E2AA0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C5CF8"/>
    <w:multiLevelType w:val="hybridMultilevel"/>
    <w:tmpl w:val="33084074"/>
    <w:lvl w:ilvl="0" w:tplc="DA1AD502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6463B1"/>
    <w:multiLevelType w:val="hybridMultilevel"/>
    <w:tmpl w:val="7CB815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852980"/>
    <w:multiLevelType w:val="hybridMultilevel"/>
    <w:tmpl w:val="82D48294"/>
    <w:lvl w:ilvl="0" w:tplc="793E9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23"/>
  </w:num>
  <w:num w:numId="5">
    <w:abstractNumId w:val="20"/>
  </w:num>
  <w:num w:numId="6">
    <w:abstractNumId w:val="18"/>
  </w:num>
  <w:num w:numId="7">
    <w:abstractNumId w:val="19"/>
  </w:num>
  <w:num w:numId="8">
    <w:abstractNumId w:val="14"/>
  </w:num>
  <w:num w:numId="9">
    <w:abstractNumId w:val="8"/>
  </w:num>
  <w:num w:numId="10">
    <w:abstractNumId w:val="21"/>
  </w:num>
  <w:num w:numId="11">
    <w:abstractNumId w:val="2"/>
  </w:num>
  <w:num w:numId="12">
    <w:abstractNumId w:val="7"/>
  </w:num>
  <w:num w:numId="13">
    <w:abstractNumId w:val="5"/>
  </w:num>
  <w:num w:numId="14">
    <w:abstractNumId w:val="22"/>
  </w:num>
  <w:num w:numId="15">
    <w:abstractNumId w:val="17"/>
  </w:num>
  <w:num w:numId="16">
    <w:abstractNumId w:val="16"/>
  </w:num>
  <w:num w:numId="17">
    <w:abstractNumId w:val="6"/>
  </w:num>
  <w:num w:numId="18">
    <w:abstractNumId w:val="12"/>
  </w:num>
  <w:num w:numId="19">
    <w:abstractNumId w:val="1"/>
  </w:num>
  <w:num w:numId="20">
    <w:abstractNumId w:val="13"/>
  </w:num>
  <w:num w:numId="21">
    <w:abstractNumId w:val="10"/>
  </w:num>
  <w:num w:numId="22">
    <w:abstractNumId w:val="15"/>
  </w:num>
  <w:num w:numId="23">
    <w:abstractNumId w:val="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50"/>
    <w:rsid w:val="00000DAD"/>
    <w:rsid w:val="0002439C"/>
    <w:rsid w:val="00034EFC"/>
    <w:rsid w:val="00040F53"/>
    <w:rsid w:val="00053A43"/>
    <w:rsid w:val="00061CD5"/>
    <w:rsid w:val="00063EBD"/>
    <w:rsid w:val="00073F44"/>
    <w:rsid w:val="00076B9C"/>
    <w:rsid w:val="00077DFD"/>
    <w:rsid w:val="00080001"/>
    <w:rsid w:val="000A28EE"/>
    <w:rsid w:val="000A2FE4"/>
    <w:rsid w:val="000A34DE"/>
    <w:rsid w:val="000E463D"/>
    <w:rsid w:val="000F6BA5"/>
    <w:rsid w:val="001033A1"/>
    <w:rsid w:val="00124007"/>
    <w:rsid w:val="0013709E"/>
    <w:rsid w:val="00142085"/>
    <w:rsid w:val="0015606B"/>
    <w:rsid w:val="001571E2"/>
    <w:rsid w:val="00166B88"/>
    <w:rsid w:val="00191C47"/>
    <w:rsid w:val="001A7D25"/>
    <w:rsid w:val="001C79C7"/>
    <w:rsid w:val="001D17CB"/>
    <w:rsid w:val="001D5433"/>
    <w:rsid w:val="00230D9E"/>
    <w:rsid w:val="0025527F"/>
    <w:rsid w:val="00270FCA"/>
    <w:rsid w:val="00285650"/>
    <w:rsid w:val="002A1F5C"/>
    <w:rsid w:val="002B3AC5"/>
    <w:rsid w:val="002D3247"/>
    <w:rsid w:val="002E6975"/>
    <w:rsid w:val="00306244"/>
    <w:rsid w:val="00314D9E"/>
    <w:rsid w:val="0033215B"/>
    <w:rsid w:val="00334AAF"/>
    <w:rsid w:val="00335482"/>
    <w:rsid w:val="00341919"/>
    <w:rsid w:val="003461A6"/>
    <w:rsid w:val="00366CE0"/>
    <w:rsid w:val="00381DFE"/>
    <w:rsid w:val="00382448"/>
    <w:rsid w:val="003978F2"/>
    <w:rsid w:val="003E2EE3"/>
    <w:rsid w:val="00402B77"/>
    <w:rsid w:val="0041401A"/>
    <w:rsid w:val="0041510D"/>
    <w:rsid w:val="0041678C"/>
    <w:rsid w:val="004243DB"/>
    <w:rsid w:val="00460868"/>
    <w:rsid w:val="00485191"/>
    <w:rsid w:val="004D6206"/>
    <w:rsid w:val="00507B57"/>
    <w:rsid w:val="00540010"/>
    <w:rsid w:val="005418E5"/>
    <w:rsid w:val="00544D80"/>
    <w:rsid w:val="00550D53"/>
    <w:rsid w:val="00562C98"/>
    <w:rsid w:val="005733DF"/>
    <w:rsid w:val="00587CAD"/>
    <w:rsid w:val="00596E47"/>
    <w:rsid w:val="00597403"/>
    <w:rsid w:val="005D0105"/>
    <w:rsid w:val="005D62A2"/>
    <w:rsid w:val="0060786E"/>
    <w:rsid w:val="006119EE"/>
    <w:rsid w:val="00640D87"/>
    <w:rsid w:val="00686E97"/>
    <w:rsid w:val="0069502A"/>
    <w:rsid w:val="006B3072"/>
    <w:rsid w:val="006B3CD7"/>
    <w:rsid w:val="006C4A40"/>
    <w:rsid w:val="006D766F"/>
    <w:rsid w:val="006D7739"/>
    <w:rsid w:val="00731EB2"/>
    <w:rsid w:val="007420D7"/>
    <w:rsid w:val="00747AD4"/>
    <w:rsid w:val="0075302A"/>
    <w:rsid w:val="00760337"/>
    <w:rsid w:val="007652C8"/>
    <w:rsid w:val="00766532"/>
    <w:rsid w:val="00767AF7"/>
    <w:rsid w:val="007744E7"/>
    <w:rsid w:val="007845B1"/>
    <w:rsid w:val="00785453"/>
    <w:rsid w:val="00786FA1"/>
    <w:rsid w:val="00787A50"/>
    <w:rsid w:val="007957E9"/>
    <w:rsid w:val="007B19AA"/>
    <w:rsid w:val="007E57D9"/>
    <w:rsid w:val="00820266"/>
    <w:rsid w:val="00836ACE"/>
    <w:rsid w:val="0084491D"/>
    <w:rsid w:val="0086563D"/>
    <w:rsid w:val="00883717"/>
    <w:rsid w:val="00890BB0"/>
    <w:rsid w:val="00891A2D"/>
    <w:rsid w:val="00892295"/>
    <w:rsid w:val="008A7AD3"/>
    <w:rsid w:val="008C2C4A"/>
    <w:rsid w:val="00924B19"/>
    <w:rsid w:val="0093221A"/>
    <w:rsid w:val="009932F6"/>
    <w:rsid w:val="009A1645"/>
    <w:rsid w:val="009C49C8"/>
    <w:rsid w:val="009D3E12"/>
    <w:rsid w:val="009E0A31"/>
    <w:rsid w:val="009E20D3"/>
    <w:rsid w:val="009E6EB8"/>
    <w:rsid w:val="009F5C95"/>
    <w:rsid w:val="009F70B8"/>
    <w:rsid w:val="009F739C"/>
    <w:rsid w:val="00A07416"/>
    <w:rsid w:val="00A17212"/>
    <w:rsid w:val="00A245D6"/>
    <w:rsid w:val="00A30B80"/>
    <w:rsid w:val="00A70482"/>
    <w:rsid w:val="00A82B78"/>
    <w:rsid w:val="00A90ACA"/>
    <w:rsid w:val="00AC3EA4"/>
    <w:rsid w:val="00AD10CD"/>
    <w:rsid w:val="00AE5824"/>
    <w:rsid w:val="00B0490B"/>
    <w:rsid w:val="00B13FE8"/>
    <w:rsid w:val="00B236FC"/>
    <w:rsid w:val="00B248CB"/>
    <w:rsid w:val="00B40893"/>
    <w:rsid w:val="00B43C43"/>
    <w:rsid w:val="00B81617"/>
    <w:rsid w:val="00BA676D"/>
    <w:rsid w:val="00C63F05"/>
    <w:rsid w:val="00C645CC"/>
    <w:rsid w:val="00C868C1"/>
    <w:rsid w:val="00CA19F8"/>
    <w:rsid w:val="00CA3CFA"/>
    <w:rsid w:val="00CC1640"/>
    <w:rsid w:val="00CD66AB"/>
    <w:rsid w:val="00CE60C5"/>
    <w:rsid w:val="00CF7C93"/>
    <w:rsid w:val="00D04071"/>
    <w:rsid w:val="00D103CE"/>
    <w:rsid w:val="00D27045"/>
    <w:rsid w:val="00D305D3"/>
    <w:rsid w:val="00D8423D"/>
    <w:rsid w:val="00D94768"/>
    <w:rsid w:val="00D957B8"/>
    <w:rsid w:val="00DD25E6"/>
    <w:rsid w:val="00DF5DEF"/>
    <w:rsid w:val="00E05E6C"/>
    <w:rsid w:val="00E3618F"/>
    <w:rsid w:val="00E46870"/>
    <w:rsid w:val="00E86944"/>
    <w:rsid w:val="00E87387"/>
    <w:rsid w:val="00EB12F8"/>
    <w:rsid w:val="00EC7C65"/>
    <w:rsid w:val="00ED0509"/>
    <w:rsid w:val="00F0039D"/>
    <w:rsid w:val="00F3567B"/>
    <w:rsid w:val="00F42304"/>
    <w:rsid w:val="00F64258"/>
    <w:rsid w:val="00F97F64"/>
    <w:rsid w:val="00FA5113"/>
    <w:rsid w:val="00FB594D"/>
    <w:rsid w:val="00FD060D"/>
    <w:rsid w:val="00FD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7D901"/>
  <w15:chartTrackingRefBased/>
  <w15:docId w15:val="{2B869F4B-4607-4B61-8333-3FFA7A0C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a">
    <w:name w:val="Normal"/>
    <w:qFormat/>
    <w:rPr>
      <w:lang w:val="eu-ES"/>
    </w:rPr>
  </w:style>
  <w:style w:type="paragraph" w:styleId="1izenburua">
    <w:name w:val="heading 1"/>
    <w:basedOn w:val="Normala"/>
    <w:next w:val="Normala"/>
    <w:link w:val="1izenburuaKar"/>
    <w:uiPriority w:val="9"/>
    <w:qFormat/>
    <w:rsid w:val="00314D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izenburua">
    <w:name w:val="heading 2"/>
    <w:basedOn w:val="Normala"/>
    <w:link w:val="2izenburuaKar"/>
    <w:uiPriority w:val="9"/>
    <w:qFormat/>
    <w:rsid w:val="000A28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7845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7845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7845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7845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uiPriority w:val="99"/>
    <w:unhideWhenUsed/>
    <w:rsid w:val="00787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basedOn w:val="Paragrafoarenletra-tipolehenetsia"/>
    <w:link w:val="Goiburua"/>
    <w:uiPriority w:val="99"/>
    <w:rsid w:val="00787A50"/>
    <w:rPr>
      <w:lang w:val="eu-ES"/>
    </w:rPr>
  </w:style>
  <w:style w:type="paragraph" w:styleId="Orri-oina">
    <w:name w:val="footer"/>
    <w:basedOn w:val="Normala"/>
    <w:link w:val="Orri-oinaKar"/>
    <w:uiPriority w:val="99"/>
    <w:unhideWhenUsed/>
    <w:rsid w:val="00787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787A50"/>
    <w:rPr>
      <w:lang w:val="eu-ES"/>
    </w:rPr>
  </w:style>
  <w:style w:type="paragraph" w:customStyle="1" w:styleId="Standard">
    <w:name w:val="Standard"/>
    <w:rsid w:val="0093221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PreformattedText">
    <w:name w:val="Preformatted Text"/>
    <w:basedOn w:val="Standard"/>
    <w:rsid w:val="0093221A"/>
    <w:rPr>
      <w:rFonts w:ascii="Liberation Mono" w:eastAsia="NSimSun" w:hAnsi="Liberation Mono" w:cs="Liberation Mono"/>
      <w:sz w:val="20"/>
      <w:szCs w:val="20"/>
    </w:rPr>
  </w:style>
  <w:style w:type="paragraph" w:customStyle="1" w:styleId="Textbody">
    <w:name w:val="Text body"/>
    <w:basedOn w:val="Standard"/>
    <w:rsid w:val="0093221A"/>
    <w:pPr>
      <w:spacing w:after="283" w:line="276" w:lineRule="auto"/>
    </w:pPr>
  </w:style>
  <w:style w:type="paragraph" w:styleId="Normalaweb">
    <w:name w:val="Normal (Web)"/>
    <w:basedOn w:val="Normala"/>
    <w:uiPriority w:val="99"/>
    <w:semiHidden/>
    <w:unhideWhenUsed/>
    <w:rsid w:val="009322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paragraph" w:styleId="Zerrenda-paragrafoa">
    <w:name w:val="List Paragraph"/>
    <w:basedOn w:val="Normala"/>
    <w:uiPriority w:val="34"/>
    <w:qFormat/>
    <w:rsid w:val="00A90ACA"/>
    <w:pPr>
      <w:ind w:left="720"/>
      <w:contextualSpacing/>
    </w:pPr>
  </w:style>
  <w:style w:type="character" w:customStyle="1" w:styleId="2izenburuaKar">
    <w:name w:val="2. izenburua Kar"/>
    <w:basedOn w:val="Paragrafoarenletra-tipolehenetsia"/>
    <w:link w:val="2izenburua"/>
    <w:uiPriority w:val="9"/>
    <w:rsid w:val="000A28EE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table" w:styleId="1taularensaretaargia-5enfasia">
    <w:name w:val="Grid Table 1 Light Accent 5"/>
    <w:basedOn w:val="Taulanormala"/>
    <w:uiPriority w:val="46"/>
    <w:rsid w:val="000A28E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zerrenda-taula-5enfasia">
    <w:name w:val="List Table 3 Accent 5"/>
    <w:basedOn w:val="Taulanormala"/>
    <w:uiPriority w:val="48"/>
    <w:rsid w:val="000A28E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character" w:styleId="Hiperesteka">
    <w:name w:val="Hyperlink"/>
    <w:basedOn w:val="Paragrafoarenletra-tipolehenetsia"/>
    <w:uiPriority w:val="99"/>
    <w:unhideWhenUsed/>
    <w:rsid w:val="007845B1"/>
    <w:rPr>
      <w:color w:val="0563C1" w:themeColor="hyperlink"/>
      <w:u w:val="single"/>
    </w:rPr>
  </w:style>
  <w:style w:type="character" w:customStyle="1" w:styleId="UnresolvedMention">
    <w:name w:val="Unresolved Mention"/>
    <w:basedOn w:val="Paragrafoarenletra-tipolehenetsia"/>
    <w:uiPriority w:val="99"/>
    <w:semiHidden/>
    <w:unhideWhenUsed/>
    <w:rsid w:val="007845B1"/>
    <w:rPr>
      <w:color w:val="605E5C"/>
      <w:shd w:val="clear" w:color="auto" w:fill="E1DFDD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7845B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u-ES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7845B1"/>
    <w:rPr>
      <w:rFonts w:asciiTheme="majorHAnsi" w:eastAsiaTheme="majorEastAsia" w:hAnsiTheme="majorHAnsi" w:cstheme="majorBidi"/>
      <w:i/>
      <w:iCs/>
      <w:color w:val="2E74B5" w:themeColor="accent1" w:themeShade="BF"/>
      <w:lang w:val="eu-ES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7845B1"/>
    <w:rPr>
      <w:rFonts w:asciiTheme="majorHAnsi" w:eastAsiaTheme="majorEastAsia" w:hAnsiTheme="majorHAnsi" w:cstheme="majorBidi"/>
      <w:color w:val="2E74B5" w:themeColor="accent1" w:themeShade="BF"/>
      <w:lang w:val="eu-ES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7845B1"/>
    <w:rPr>
      <w:rFonts w:asciiTheme="majorHAnsi" w:eastAsiaTheme="majorEastAsia" w:hAnsiTheme="majorHAnsi" w:cstheme="majorBidi"/>
      <w:color w:val="1F4D78" w:themeColor="accent1" w:themeShade="7F"/>
      <w:lang w:val="eu-ES"/>
    </w:rPr>
  </w:style>
  <w:style w:type="character" w:styleId="Lodia">
    <w:name w:val="Strong"/>
    <w:basedOn w:val="Paragrafoarenletra-tipolehenetsia"/>
    <w:uiPriority w:val="22"/>
    <w:qFormat/>
    <w:rsid w:val="00A70482"/>
    <w:rPr>
      <w:b/>
      <w:bCs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F97F64"/>
    <w:rPr>
      <w:color w:val="954F72" w:themeColor="followedHyperlink"/>
      <w:u w:val="single"/>
    </w:rPr>
  </w:style>
  <w:style w:type="character" w:customStyle="1" w:styleId="hljs-string">
    <w:name w:val="hljs-string"/>
    <w:basedOn w:val="Paragrafoarenletra-tipolehenetsia"/>
    <w:rsid w:val="009A1645"/>
  </w:style>
  <w:style w:type="paragraph" w:styleId="AldezaurretikoHTMLformatua">
    <w:name w:val="HTML Preformatted"/>
    <w:basedOn w:val="Normala"/>
    <w:link w:val="AldezaurretikoHTMLformatuaKar"/>
    <w:uiPriority w:val="99"/>
    <w:semiHidden/>
    <w:unhideWhenUsed/>
    <w:rsid w:val="00883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AldezaurretikoHTMLformatuaKar">
    <w:name w:val="Aldez aurretiko HTML formatua Kar"/>
    <w:basedOn w:val="Paragrafoarenletra-tipolehenetsia"/>
    <w:link w:val="AldezaurretikoHTMLformatua"/>
    <w:uiPriority w:val="99"/>
    <w:semiHidden/>
    <w:rsid w:val="00883717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1izenburuaKar">
    <w:name w:val="1. izenburua Kar"/>
    <w:basedOn w:val="Paragrafoarenletra-tipolehenetsia"/>
    <w:link w:val="1izenburua"/>
    <w:uiPriority w:val="9"/>
    <w:rsid w:val="00314D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2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46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16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2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1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4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18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51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1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7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73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84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0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4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2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2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0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1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3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102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4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88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8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1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7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431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8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2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31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91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56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98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2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75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2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5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99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74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08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90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3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8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2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86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735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82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014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46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9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73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2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6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1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55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1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05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69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89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0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1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0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30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62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96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71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65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37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5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6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03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92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0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2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1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1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972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9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30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859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2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9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4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4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1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5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9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0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432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2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Zugadi Zulueta</dc:creator>
  <cp:keywords/>
  <dc:description/>
  <cp:lastModifiedBy>Ainhoa Zugadi Zulueta</cp:lastModifiedBy>
  <cp:revision>139</cp:revision>
  <cp:lastPrinted>2024-05-29T16:53:00Z</cp:lastPrinted>
  <dcterms:created xsi:type="dcterms:W3CDTF">2024-05-29T10:46:00Z</dcterms:created>
  <dcterms:modified xsi:type="dcterms:W3CDTF">2026-09-18T13:47:00Z</dcterms:modified>
</cp:coreProperties>
</file>